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关于调整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淄博高新技术产业开发区国家版图意识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宣传教育和地图市场监管协调指导小组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</w:rPr>
        <w:t>的通知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各有关部门：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根据成员单位和人员调整情况，现将调整后的领导小组及办公室人员名单通知如下。</w:t>
      </w:r>
    </w:p>
    <w:p>
      <w:pPr>
        <w:ind w:firstLine="48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（一）领导小组成员：</w:t>
      </w:r>
    </w:p>
    <w:p>
      <w:pPr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长：高  松 高新区自然资源和规划分局局长</w:t>
      </w:r>
    </w:p>
    <w:p>
      <w:pPr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副组长：周建昭 高新区自然资源和规划局副局长</w:t>
      </w:r>
    </w:p>
    <w:p>
      <w:pPr>
        <w:tabs>
          <w:tab w:val="left" w:pos="2940"/>
        </w:tabs>
        <w:ind w:left="2937" w:leftChars="227" w:hanging="246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  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：靳风雷 工委管委会办公室副主任</w:t>
      </w:r>
    </w:p>
    <w:p>
      <w:pPr>
        <w:ind w:left="0" w:leftChars="0" w:firstLine="168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张振学 工业信息化和商务局副局长</w:t>
      </w:r>
    </w:p>
    <w:p>
      <w:pPr>
        <w:ind w:left="0" w:leftChars="0" w:firstLine="168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郑国胜 行政审批服务局副局长</w:t>
      </w:r>
    </w:p>
    <w:p>
      <w:pPr>
        <w:ind w:left="0" w:leftChars="0" w:firstLine="168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岳  兵 市场监管局副局长</w:t>
      </w:r>
    </w:p>
    <w:p>
      <w:pPr>
        <w:ind w:left="2740" w:leftChars="800" w:hanging="106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李厚鹏 高新区公安分局指挥中心主任、四级高级警长</w:t>
      </w:r>
    </w:p>
    <w:p>
      <w:pPr>
        <w:tabs>
          <w:tab w:val="left" w:pos="2940"/>
        </w:tabs>
        <w:ind w:left="0" w:leftChars="0" w:firstLine="1680" w:firstLineChars="52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魏金辉 宣传新闻中心副主任</w:t>
      </w:r>
    </w:p>
    <w:p>
      <w:pPr>
        <w:ind w:left="0" w:leftChars="0" w:firstLine="168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曹志广 教育和体育事业中心副主任</w:t>
      </w:r>
      <w:bookmarkStart w:id="0" w:name="_GoBack"/>
      <w:bookmarkEnd w:id="0"/>
    </w:p>
    <w:p>
      <w:pPr>
        <w:ind w:left="0" w:leftChars="0" w:firstLine="168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  芹 民政和文旅事业中心副主任</w:t>
      </w:r>
    </w:p>
    <w:p>
      <w:pPr>
        <w:ind w:firstLine="48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（二）办公室组成人员：</w:t>
      </w:r>
    </w:p>
    <w:p>
      <w:pPr>
        <w:tabs>
          <w:tab w:val="left" w:pos="2940"/>
        </w:tabs>
        <w:ind w:left="2939" w:leftChars="228" w:hanging="246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任：张  甜 高新区自然资源和规划分局自然资源调查登记与测绘管理科科长</w:t>
      </w:r>
    </w:p>
    <w:p>
      <w:pPr>
        <w:ind w:left="2939" w:leftChars="228" w:hanging="246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员：王训涛 工委管委会办公室大数据科副科长</w:t>
      </w:r>
    </w:p>
    <w:p>
      <w:pPr>
        <w:ind w:left="0" w:leftChars="0" w:firstLine="168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丁建伟 工业信息化和商务局服务业科科长</w:t>
      </w:r>
    </w:p>
    <w:p>
      <w:pPr>
        <w:ind w:left="0" w:leftChars="0" w:firstLine="168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郭金钢 行政审批服务局商务登记负责人</w:t>
      </w:r>
    </w:p>
    <w:p>
      <w:pPr>
        <w:ind w:left="0" w:leftChars="0" w:firstLine="168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张召辉 市场监管局市场科科长</w:t>
      </w:r>
    </w:p>
    <w:p>
      <w:pPr>
        <w:ind w:left="0" w:leftChars="0" w:firstLine="168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强 高新区公安分局北金派出所负责人</w:t>
      </w:r>
    </w:p>
    <w:p>
      <w:pPr>
        <w:tabs>
          <w:tab w:val="left" w:pos="2940"/>
        </w:tabs>
        <w:ind w:left="0" w:leftChars="0" w:firstLine="1680" w:firstLineChars="52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张建宁 宣传新闻中心新闻科副科长</w:t>
      </w:r>
    </w:p>
    <w:p>
      <w:pPr>
        <w:ind w:left="0" w:leftChars="0" w:firstLine="168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李炳楠 教育和体育事业中心基础教育科科长</w:t>
      </w:r>
    </w:p>
    <w:p>
      <w:pPr>
        <w:ind w:left="2740" w:leftChars="800" w:hanging="106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胡茂金 民政和文旅事业中心产业发展与旅游科科员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办公室设在高新区自然资源和规划分局，负责国家版图意识宣传教育和地图市场监管日常工作。领导小组作为临时性议事协调机构，工作任务完成后即行撤销。</w:t>
      </w:r>
    </w:p>
    <w:p>
      <w:pPr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GNlNTU1MWRhYjRjMDU4MDE0ZDBlNDVjZDI2ODYifQ=="/>
  </w:docVars>
  <w:rsids>
    <w:rsidRoot w:val="00000000"/>
    <w:rsid w:val="060B7C5C"/>
    <w:rsid w:val="0CB440E0"/>
    <w:rsid w:val="111169E3"/>
    <w:rsid w:val="13D85AAA"/>
    <w:rsid w:val="177A56C4"/>
    <w:rsid w:val="1AF71484"/>
    <w:rsid w:val="1B2313A5"/>
    <w:rsid w:val="1F932403"/>
    <w:rsid w:val="24CF7298"/>
    <w:rsid w:val="25C4014B"/>
    <w:rsid w:val="274F6261"/>
    <w:rsid w:val="27933D0A"/>
    <w:rsid w:val="281F3268"/>
    <w:rsid w:val="30763C7A"/>
    <w:rsid w:val="314B2D71"/>
    <w:rsid w:val="327A59FF"/>
    <w:rsid w:val="347237E8"/>
    <w:rsid w:val="3D9F2217"/>
    <w:rsid w:val="40624D42"/>
    <w:rsid w:val="429F3A47"/>
    <w:rsid w:val="44E1016B"/>
    <w:rsid w:val="477A0426"/>
    <w:rsid w:val="48095C8F"/>
    <w:rsid w:val="52D07977"/>
    <w:rsid w:val="536E030B"/>
    <w:rsid w:val="55CC0D29"/>
    <w:rsid w:val="564044B6"/>
    <w:rsid w:val="5A74177B"/>
    <w:rsid w:val="605760B2"/>
    <w:rsid w:val="66106E6A"/>
    <w:rsid w:val="7A971552"/>
    <w:rsid w:val="7D53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510</Characters>
  <Lines>0</Lines>
  <Paragraphs>0</Paragraphs>
  <TotalTime>72</TotalTime>
  <ScaleCrop>false</ScaleCrop>
  <LinksUpToDate>false</LinksUpToDate>
  <CharactersWithSpaces>562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2022-08-26T09:07:00Z</dcterms:created>
  <dc:creator>Lenovo</dc:creator>
  <cp:lastModifiedBy>dell</cp:lastModifiedBy>
  <cp:lastPrinted>2023-04-19T02:06:00Z</cp:lastPrinted>
  <dcterms:modified xsi:type="dcterms:W3CDTF">2023-04-20T02:27:37Z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EA86D5F811B1458EB3AE04A006422650_13</vt:lpwstr>
  </property>
</Properties>
</file>